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EA4D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3F" w:rsidRDefault="00FC78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5303B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1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D3F">
        <w:rPr>
          <w:rFonts w:ascii="Times New Roman" w:hAnsi="Times New Roman" w:cs="Times New Roman"/>
          <w:b/>
          <w:sz w:val="28"/>
          <w:szCs w:val="28"/>
        </w:rPr>
        <w:t>«</w:t>
      </w:r>
      <w:r w:rsidR="001E1F38">
        <w:rPr>
          <w:rFonts w:ascii="Times New Roman" w:hAnsi="Times New Roman" w:cs="Times New Roman"/>
          <w:b/>
          <w:sz w:val="28"/>
          <w:szCs w:val="28"/>
        </w:rPr>
        <w:t>16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4D3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D90432" w:rsidRDefault="00D90432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83F" w:rsidRDefault="00FC783F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D90432" w:rsidRDefault="00062749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90432">
        <w:rPr>
          <w:rFonts w:ascii="Times New Roman" w:hAnsi="Times New Roman" w:cs="Times New Roman"/>
          <w:sz w:val="28"/>
          <w:szCs w:val="28"/>
        </w:rPr>
        <w:t>нутригородского</w:t>
      </w:r>
      <w:proofErr w:type="gramEnd"/>
      <w:r w:rsidR="00D90432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                        </w:t>
      </w:r>
      <w:r w:rsidR="00EA4D3F">
        <w:rPr>
          <w:rFonts w:ascii="Times New Roman" w:hAnsi="Times New Roman" w:cs="Times New Roman"/>
          <w:sz w:val="28"/>
          <w:szCs w:val="28"/>
        </w:rPr>
        <w:t xml:space="preserve"> </w:t>
      </w:r>
      <w:r w:rsidR="00D90432">
        <w:rPr>
          <w:rFonts w:ascii="Times New Roman" w:hAnsi="Times New Roman" w:cs="Times New Roman"/>
          <w:sz w:val="28"/>
          <w:szCs w:val="28"/>
        </w:rPr>
        <w:t>П.А. Жданов</w:t>
      </w:r>
    </w:p>
    <w:p w:rsidR="005303BE" w:rsidRDefault="005303BE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комитета)                                          Ю.Ю. Казакова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  С.А. Сутягина</w:t>
      </w:r>
    </w:p>
    <w:p w:rsidR="00C9445B" w:rsidRDefault="00C9445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 № 129»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М.В. Романова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рассматриваются с участием </w:t>
      </w:r>
      <w:r w:rsidR="003D7DA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прокурора Куйбышевского района города Самары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голосов, которыми обладают члены комиссии, принимающие участие в заседании – </w:t>
      </w:r>
      <w:r w:rsidR="001E1F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1F38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D3F" w:rsidRDefault="00EA4D3F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 2.8 Положения о комиссии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        и урегулированию конфликта интересов, утвержд</w:t>
      </w:r>
      <w:r w:rsidR="009F7E1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Куйбышевского внутригородского района городского округа </w:t>
      </w:r>
      <w:r w:rsidR="00C9445B">
        <w:rPr>
          <w:rFonts w:ascii="Times New Roman" w:hAnsi="Times New Roman" w:cs="Times New Roman"/>
          <w:sz w:val="28"/>
          <w:szCs w:val="28"/>
        </w:rPr>
        <w:t xml:space="preserve">Самара от 31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C9445B">
        <w:rPr>
          <w:rFonts w:ascii="Times New Roman" w:hAnsi="Times New Roman" w:cs="Times New Roman"/>
          <w:sz w:val="28"/>
          <w:szCs w:val="28"/>
        </w:rPr>
        <w:t xml:space="preserve"> г.</w:t>
      </w:r>
      <w:r w:rsidR="00EA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25 (далее – Положение), кворум для заседания комиссии имеется, заседание комиссии считается правомочным. </w:t>
      </w:r>
    </w:p>
    <w:p w:rsidR="00D90432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3.14 Положения члены комиссии не вправе разглашать сведения, ставшие им известными в ходе работы комиссии.</w:t>
      </w:r>
    </w:p>
    <w:p w:rsidR="00EA4D3F" w:rsidRDefault="004D2264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3.25 Положения члены комиссии единогласно определили принимать решение открытым голосованием.</w:t>
      </w:r>
    </w:p>
    <w:p w:rsidR="001E1F38" w:rsidRDefault="001E1F38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D3F" w:rsidRDefault="00606427" w:rsidP="001E1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временной нетрудоспособностью специалиста - эксперта отдела муниципальной службы и кадров правового управления                           руководителем правового управления предложено возложить </w:t>
      </w:r>
      <w:r w:rsidR="001E1F38">
        <w:rPr>
          <w:rFonts w:ascii="Times New Roman" w:hAnsi="Times New Roman" w:cs="Times New Roman"/>
          <w:sz w:val="28"/>
          <w:szCs w:val="28"/>
        </w:rPr>
        <w:t xml:space="preserve">обязанности секретаря </w:t>
      </w:r>
      <w:r w:rsidR="001E1F38" w:rsidRPr="001E1F38">
        <w:rPr>
          <w:rFonts w:ascii="Times New Roman" w:hAnsi="Times New Roman" w:cs="Times New Roman"/>
          <w:sz w:val="28"/>
          <w:szCs w:val="28"/>
        </w:rPr>
        <w:t xml:space="preserve">комиссии Администрации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38" w:rsidRPr="001E1F38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1E1F38">
        <w:rPr>
          <w:rFonts w:ascii="Times New Roman" w:hAnsi="Times New Roman" w:cs="Times New Roman"/>
          <w:sz w:val="28"/>
          <w:szCs w:val="28"/>
        </w:rPr>
        <w:t xml:space="preserve"> </w:t>
      </w:r>
      <w:r w:rsidR="001E1F38" w:rsidRPr="001E1F38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урегулированию </w:t>
      </w:r>
      <w:r w:rsidR="001E1F38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1F38">
        <w:rPr>
          <w:rFonts w:ascii="Times New Roman" w:hAnsi="Times New Roman" w:cs="Times New Roman"/>
          <w:sz w:val="28"/>
          <w:szCs w:val="28"/>
        </w:rPr>
        <w:t>начальника отдела муниципальной службы и кадров правового управления Сутягину С.А.</w:t>
      </w:r>
    </w:p>
    <w:p w:rsidR="00606427" w:rsidRDefault="00606427" w:rsidP="00E73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427" w:rsidRPr="00606427" w:rsidRDefault="00606427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27"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606427" w:rsidRPr="00606427" w:rsidRDefault="00606427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27" w:rsidRPr="00606427" w:rsidRDefault="00606427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27"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606427" w:rsidRPr="00606427" w:rsidRDefault="00606427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27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Pr="00606427">
        <w:rPr>
          <w:rFonts w:ascii="Times New Roman" w:hAnsi="Times New Roman" w:cs="Times New Roman"/>
          <w:sz w:val="28"/>
          <w:szCs w:val="28"/>
        </w:rPr>
        <w:t xml:space="preserve">; «Против» - 0; «Воздержались» -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606427" w:rsidRDefault="00606427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27"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E73013" w:rsidRDefault="00E73013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013" w:rsidRDefault="00E73013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Решили: возложить обязанности секретаря комиссии Администрации Куйбышевского внутригородского района городского округа Самара                              по соблюдению </w:t>
      </w:r>
      <w:proofErr w:type="gramStart"/>
      <w:r w:rsidRPr="00E73013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Pr="00E73013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 на начальника отдела муниципальной службы и кадров правового управления Сутягину С.А.</w:t>
      </w:r>
    </w:p>
    <w:p w:rsidR="00606427" w:rsidRDefault="00606427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4D2264" w:rsidP="006064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E1F38" w:rsidRDefault="001E1F38" w:rsidP="001E1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3F" w:rsidRPr="00EA4D3F" w:rsidRDefault="000E1D1E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D3F" w:rsidRPr="00EA4D3F">
        <w:rPr>
          <w:rFonts w:ascii="Times New Roman" w:hAnsi="Times New Roman" w:cs="Times New Roman"/>
          <w:sz w:val="28"/>
          <w:szCs w:val="28"/>
        </w:rPr>
        <w:t>. Рассмотрение решения Главы Куйбышевского внутригородского района городского округа Самара по вопросу предоставления муниципальным служащим</w:t>
      </w:r>
      <w:r w:rsidR="00545F1F">
        <w:rPr>
          <w:rFonts w:ascii="Times New Roman" w:hAnsi="Times New Roman" w:cs="Times New Roman"/>
          <w:sz w:val="28"/>
          <w:szCs w:val="28"/>
        </w:rPr>
        <w:t xml:space="preserve">, </w:t>
      </w:r>
      <w:r w:rsidR="00EA4D3F" w:rsidRPr="00EA4D3F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по </w:t>
      </w:r>
      <w:r w:rsidR="00EA4D3F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EA4D3F" w:rsidRPr="00EA4D3F">
        <w:rPr>
          <w:rFonts w:ascii="Times New Roman" w:hAnsi="Times New Roman" w:cs="Times New Roman"/>
          <w:sz w:val="28"/>
          <w:szCs w:val="28"/>
        </w:rPr>
        <w:t>и благоустройству, недостовер</w:t>
      </w:r>
      <w:r w:rsidR="00545F1F">
        <w:rPr>
          <w:rFonts w:ascii="Times New Roman" w:hAnsi="Times New Roman" w:cs="Times New Roman"/>
          <w:sz w:val="28"/>
          <w:szCs w:val="28"/>
        </w:rPr>
        <w:t>ных</w:t>
      </w:r>
      <w:r w:rsidR="00EA4D3F">
        <w:rPr>
          <w:rFonts w:ascii="Times New Roman" w:hAnsi="Times New Roman" w:cs="Times New Roman"/>
          <w:sz w:val="28"/>
          <w:szCs w:val="28"/>
        </w:rPr>
        <w:t xml:space="preserve"> </w:t>
      </w:r>
      <w:r w:rsidR="00EA4D3F" w:rsidRPr="00EA4D3F">
        <w:rPr>
          <w:rFonts w:ascii="Times New Roman" w:hAnsi="Times New Roman" w:cs="Times New Roman"/>
          <w:sz w:val="28"/>
          <w:szCs w:val="28"/>
        </w:rPr>
        <w:t>и (или) неполных сведений о доходах, расх</w:t>
      </w:r>
      <w:r w:rsidR="00545F1F">
        <w:rPr>
          <w:rFonts w:ascii="Times New Roman" w:hAnsi="Times New Roman" w:cs="Times New Roman"/>
          <w:sz w:val="28"/>
          <w:szCs w:val="28"/>
        </w:rPr>
        <w:t xml:space="preserve">одах, об имуществе </w:t>
      </w:r>
      <w:r w:rsidR="00EA4D3F" w:rsidRPr="00EA4D3F">
        <w:rPr>
          <w:rFonts w:ascii="Times New Roman" w:hAnsi="Times New Roman" w:cs="Times New Roman"/>
          <w:sz w:val="28"/>
          <w:szCs w:val="28"/>
        </w:rPr>
        <w:t>и обязатель</w:t>
      </w:r>
      <w:r w:rsidR="00EA4D3F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="00EA4D3F" w:rsidRPr="00EA4D3F">
        <w:rPr>
          <w:rFonts w:ascii="Times New Roman" w:hAnsi="Times New Roman" w:cs="Times New Roman"/>
          <w:sz w:val="28"/>
          <w:szCs w:val="28"/>
        </w:rPr>
        <w:t>на супругу.</w:t>
      </w:r>
    </w:p>
    <w:p w:rsidR="00EA4D3F" w:rsidRPr="00EA4D3F" w:rsidRDefault="00EA4D3F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D3F">
        <w:rPr>
          <w:rFonts w:ascii="Times New Roman" w:hAnsi="Times New Roman" w:cs="Times New Roman"/>
          <w:sz w:val="28"/>
          <w:szCs w:val="28"/>
        </w:rPr>
        <w:lastRenderedPageBreak/>
        <w:t>2. Рассмотрение решения Главы Куйбышевского внутригородского района городского округа Самара по вопросу предоставления муниципальным служащим, заведующим сектором экономического мониторинга и анализа финансово-экономи</w:t>
      </w:r>
      <w:r w:rsidR="00545F1F">
        <w:rPr>
          <w:rFonts w:ascii="Times New Roman" w:hAnsi="Times New Roman" w:cs="Times New Roman"/>
          <w:sz w:val="28"/>
          <w:szCs w:val="28"/>
        </w:rPr>
        <w:t xml:space="preserve">ческого отдела, недостоверных </w:t>
      </w:r>
      <w:r w:rsidRPr="00EA4D3F">
        <w:rPr>
          <w:rFonts w:ascii="Times New Roman" w:hAnsi="Times New Roman" w:cs="Times New Roman"/>
          <w:sz w:val="28"/>
          <w:szCs w:val="28"/>
        </w:rPr>
        <w:t>и (или) неполных сведений о дохо</w:t>
      </w:r>
      <w:r w:rsidR="00545F1F">
        <w:rPr>
          <w:rFonts w:ascii="Times New Roman" w:hAnsi="Times New Roman" w:cs="Times New Roman"/>
          <w:sz w:val="28"/>
          <w:szCs w:val="28"/>
        </w:rPr>
        <w:t xml:space="preserve">дах, расходах, об имуществе </w:t>
      </w:r>
      <w:r w:rsidRPr="00EA4D3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 себя и супруга.</w:t>
      </w:r>
    </w:p>
    <w:p w:rsidR="00EA4D3F" w:rsidRPr="00EA4D3F" w:rsidRDefault="00EA4D3F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D3F">
        <w:rPr>
          <w:rFonts w:ascii="Times New Roman" w:hAnsi="Times New Roman" w:cs="Times New Roman"/>
          <w:sz w:val="28"/>
          <w:szCs w:val="28"/>
        </w:rPr>
        <w:t>3. Рассмотрение решения Главы Куйбышевского внутригородского района городского округа Самара по вопросу предоставления муниципальным служащим, начальником финансово-экономического отдела, недостоверных и (или) неполных сведений о доходах, расходах, об имуществе                                              и обязательствах имущественного характера, на себя и супруга.</w:t>
      </w:r>
    </w:p>
    <w:p w:rsidR="00EA4D3F" w:rsidRDefault="00EA4D3F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D3F">
        <w:rPr>
          <w:rFonts w:ascii="Times New Roman" w:hAnsi="Times New Roman" w:cs="Times New Roman"/>
          <w:sz w:val="28"/>
          <w:szCs w:val="28"/>
        </w:rPr>
        <w:t xml:space="preserve">4. Рассмотрение решения Главы Куйбышевского внутригородского района городского округа Самара по вопросу предоставления муниципальным служащим, консультантом финансово-экономического отдела, недостоверных и (или) неполных </w:t>
      </w:r>
      <w:r w:rsidR="009F7E1F">
        <w:rPr>
          <w:rFonts w:ascii="Times New Roman" w:hAnsi="Times New Roman" w:cs="Times New Roman"/>
          <w:sz w:val="28"/>
          <w:szCs w:val="28"/>
        </w:rPr>
        <w:t>свед</w:t>
      </w:r>
      <w:r w:rsidR="00545F1F">
        <w:rPr>
          <w:rFonts w:ascii="Times New Roman" w:hAnsi="Times New Roman" w:cs="Times New Roman"/>
          <w:sz w:val="28"/>
          <w:szCs w:val="28"/>
        </w:rPr>
        <w:t xml:space="preserve">ений о доходах, расходах, </w:t>
      </w:r>
      <w:r w:rsidRPr="00EA4D3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на себя.</w:t>
      </w:r>
    </w:p>
    <w:p w:rsidR="000E1D1E" w:rsidRPr="00EA4D3F" w:rsidRDefault="000E1D1E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1D1E">
        <w:t xml:space="preserve"> </w:t>
      </w:r>
      <w:r w:rsidRPr="000E1D1E">
        <w:rPr>
          <w:rFonts w:ascii="Times New Roman" w:hAnsi="Times New Roman" w:cs="Times New Roman"/>
          <w:sz w:val="28"/>
          <w:szCs w:val="28"/>
        </w:rPr>
        <w:t>Рассмотрение решения Главы Куйбышевского внутригородского района городского округа Самара по вопросу предоставления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консультантом сектора экономического мониторинга и анализа</w:t>
      </w:r>
      <w:r w:rsidRPr="000E1D1E">
        <w:rPr>
          <w:rFonts w:ascii="Times New Roman" w:hAnsi="Times New Roman" w:cs="Times New Roman"/>
          <w:sz w:val="28"/>
          <w:szCs w:val="28"/>
        </w:rPr>
        <w:t xml:space="preserve"> финансово-эконо</w:t>
      </w:r>
      <w:r w:rsidR="00545F1F">
        <w:rPr>
          <w:rFonts w:ascii="Times New Roman" w:hAnsi="Times New Roman" w:cs="Times New Roman"/>
          <w:sz w:val="28"/>
          <w:szCs w:val="28"/>
        </w:rPr>
        <w:t xml:space="preserve">мического отдела, недостоверных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>и (или) неполных сведений о доходах, расхода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0E1D1E">
        <w:rPr>
          <w:rFonts w:ascii="Times New Roman" w:hAnsi="Times New Roman" w:cs="Times New Roman"/>
          <w:sz w:val="28"/>
          <w:szCs w:val="28"/>
        </w:rPr>
        <w:t>об имуществе</w:t>
      </w:r>
      <w:r w:rsidR="00545F1F">
        <w:rPr>
          <w:rFonts w:ascii="Times New Roman" w:hAnsi="Times New Roman" w:cs="Times New Roman"/>
          <w:sz w:val="28"/>
          <w:szCs w:val="28"/>
        </w:rPr>
        <w:t xml:space="preserve"> и</w:t>
      </w:r>
      <w:r w:rsidRPr="000E1D1E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на себя</w:t>
      </w:r>
      <w:r>
        <w:rPr>
          <w:rFonts w:ascii="Times New Roman" w:hAnsi="Times New Roman" w:cs="Times New Roman"/>
          <w:sz w:val="28"/>
          <w:szCs w:val="28"/>
        </w:rPr>
        <w:t xml:space="preserve"> и супруга</w:t>
      </w:r>
      <w:r w:rsidRPr="000E1D1E">
        <w:rPr>
          <w:rFonts w:ascii="Times New Roman" w:hAnsi="Times New Roman" w:cs="Times New Roman"/>
          <w:sz w:val="28"/>
          <w:szCs w:val="28"/>
        </w:rPr>
        <w:t>.</w:t>
      </w:r>
    </w:p>
    <w:p w:rsidR="00EA4D3F" w:rsidRPr="00EA4D3F" w:rsidRDefault="000E1D1E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D3F" w:rsidRPr="00EA4D3F">
        <w:rPr>
          <w:rFonts w:ascii="Times New Roman" w:hAnsi="Times New Roman" w:cs="Times New Roman"/>
          <w:sz w:val="28"/>
          <w:szCs w:val="28"/>
        </w:rPr>
        <w:t>. Рассмотрение правоприменительной практики в соответствии                           с пунктом 2.1 статьи</w:t>
      </w:r>
      <w:r w:rsidR="00C9445B">
        <w:rPr>
          <w:rFonts w:ascii="Times New Roman" w:hAnsi="Times New Roman" w:cs="Times New Roman"/>
          <w:sz w:val="28"/>
          <w:szCs w:val="28"/>
        </w:rPr>
        <w:t xml:space="preserve"> 6 Федерального закона от 25 декабря </w:t>
      </w:r>
      <w:r w:rsidR="00EA4D3F" w:rsidRPr="00EA4D3F">
        <w:rPr>
          <w:rFonts w:ascii="Times New Roman" w:hAnsi="Times New Roman" w:cs="Times New Roman"/>
          <w:sz w:val="28"/>
          <w:szCs w:val="28"/>
        </w:rPr>
        <w:t>2008</w:t>
      </w:r>
      <w:r w:rsidR="00C9445B">
        <w:rPr>
          <w:rFonts w:ascii="Times New Roman" w:hAnsi="Times New Roman" w:cs="Times New Roman"/>
          <w:sz w:val="28"/>
          <w:szCs w:val="28"/>
        </w:rPr>
        <w:t xml:space="preserve"> г.</w:t>
      </w:r>
      <w:r w:rsidR="00EA4D3F" w:rsidRPr="00EA4D3F">
        <w:rPr>
          <w:rFonts w:ascii="Times New Roman" w:hAnsi="Times New Roman" w:cs="Times New Roman"/>
          <w:sz w:val="28"/>
          <w:szCs w:val="28"/>
        </w:rPr>
        <w:t xml:space="preserve"> № 273-ФЗ                          </w:t>
      </w:r>
      <w:proofErr w:type="gramStart"/>
      <w:r w:rsidR="00EA4D3F" w:rsidRPr="00EA4D3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A4D3F" w:rsidRPr="00EA4D3F"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</w:p>
    <w:p w:rsidR="001E1F38" w:rsidRPr="001E1F38" w:rsidRDefault="000E1D1E" w:rsidP="0060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D3F" w:rsidRPr="00EA4D3F">
        <w:rPr>
          <w:rFonts w:ascii="Times New Roman" w:hAnsi="Times New Roman" w:cs="Times New Roman"/>
          <w:sz w:val="28"/>
          <w:szCs w:val="28"/>
        </w:rPr>
        <w:t>. Подведение итогов работы комиссии в 2022 году. Утверждение Плана работы комиссии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на 2023 год.</w:t>
      </w:r>
    </w:p>
    <w:p w:rsidR="00065D17" w:rsidRDefault="00065D17" w:rsidP="00EA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9E733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60642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C9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13" w:rsidRPr="000E1D1E" w:rsidRDefault="00E73013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решения Главы Куйбышевского внутригородского района городского округа Самара по вопросу предоставления </w:t>
      </w:r>
      <w:r w:rsidRPr="000E1D1E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545F1F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</w:t>
      </w:r>
      <w:r w:rsidRPr="000E1D1E">
        <w:rPr>
          <w:rFonts w:ascii="Times New Roman" w:hAnsi="Times New Roman" w:cs="Times New Roman"/>
          <w:sz w:val="28"/>
          <w:szCs w:val="28"/>
        </w:rPr>
        <w:t>по жилищно-коммунальному хозяйству и благоустройству, недостоверных   и (или) неполных сведений о доходах, расходах, об имущест</w:t>
      </w:r>
      <w:r w:rsidR="00545F1F">
        <w:rPr>
          <w:rFonts w:ascii="Times New Roman" w:hAnsi="Times New Roman" w:cs="Times New Roman"/>
          <w:sz w:val="28"/>
          <w:szCs w:val="28"/>
        </w:rPr>
        <w:t xml:space="preserve">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на супругу, согласно которому протокол заседания комиссии рассмотрен, особого мнения не выражено.</w:t>
      </w:r>
      <w:r w:rsidR="00C32D73" w:rsidRPr="00C32D73">
        <w:t xml:space="preserve"> </w:t>
      </w:r>
      <w:r w:rsidR="00C32D73" w:rsidRPr="00C32D73">
        <w:rPr>
          <w:rFonts w:ascii="Times New Roman" w:hAnsi="Times New Roman" w:cs="Times New Roman"/>
          <w:sz w:val="28"/>
          <w:szCs w:val="28"/>
        </w:rPr>
        <w:t xml:space="preserve">Распоряжением Главы Куйбышевского </w:t>
      </w:r>
      <w:r w:rsidR="00C32D73" w:rsidRPr="00C32D73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</w:t>
      </w:r>
      <w:r w:rsidR="00C32D73">
        <w:rPr>
          <w:rFonts w:ascii="Times New Roman" w:hAnsi="Times New Roman" w:cs="Times New Roman"/>
          <w:sz w:val="28"/>
          <w:szCs w:val="28"/>
        </w:rPr>
        <w:t xml:space="preserve">круга Самара </w:t>
      </w:r>
      <w:r w:rsidR="00C32D73"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545F1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32D73" w:rsidRPr="00C32D73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замечания.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P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в соответствии с п. 3.30 раздела 3 Положения приняла к сведению решение Главы Куйбышевского внутригородского района городского округа Самара. 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Default="00C32D73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60642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C9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1F" w:rsidRDefault="00545F1F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городского округа Самара по вопросу предоставления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заведующего сектором экономического мониторинга и анализа финансово-экономического отдела</w:t>
      </w:r>
      <w:r w:rsidRPr="00C32D73">
        <w:rPr>
          <w:rFonts w:ascii="Times New Roman" w:hAnsi="Times New Roman" w:cs="Times New Roman"/>
          <w:sz w:val="28"/>
          <w:szCs w:val="28"/>
        </w:rPr>
        <w:t xml:space="preserve">, недостоверных                 и (или) неполных сведений о доходах, расходах, об имуществе                                             и обязательствах имущественного характера, на </w:t>
      </w:r>
      <w:r>
        <w:rPr>
          <w:rFonts w:ascii="Times New Roman" w:hAnsi="Times New Roman" w:cs="Times New Roman"/>
          <w:sz w:val="28"/>
          <w:szCs w:val="28"/>
        </w:rPr>
        <w:t xml:space="preserve">себя и </w:t>
      </w:r>
      <w:r w:rsidRPr="00C32D73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D73">
        <w:rPr>
          <w:rFonts w:ascii="Times New Roman" w:hAnsi="Times New Roman" w:cs="Times New Roman"/>
          <w:sz w:val="28"/>
          <w:szCs w:val="28"/>
        </w:rPr>
        <w:t xml:space="preserve">, согласно которому протокол заседания комиссии рассмотрен, особого мнения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32D73">
        <w:rPr>
          <w:rFonts w:ascii="Times New Roman" w:hAnsi="Times New Roman" w:cs="Times New Roman"/>
          <w:sz w:val="28"/>
          <w:szCs w:val="28"/>
        </w:rPr>
        <w:t>не выражено. 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</w:t>
      </w:r>
      <w:proofErr w:type="gramStart"/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545F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45F1F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замечания.</w:t>
      </w: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 раздела 3 Положения приняла к сведению решение Главы Куйбышевского внутригородского района городского округа Самара.</w:t>
      </w:r>
    </w:p>
    <w:p w:rsidR="000E1D1E" w:rsidRDefault="000E1D1E" w:rsidP="00C32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</w:t>
      </w:r>
      <w:r w:rsidRPr="00C32D7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60642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32D73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</w:p>
    <w:p w:rsidR="00545F1F" w:rsidRPr="00C32D73" w:rsidRDefault="00545F1F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городского округа Самара по вопросу предоставления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начальником</w:t>
      </w:r>
      <w:r w:rsidRPr="00C32D73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, недостоверных </w:t>
      </w:r>
      <w:r w:rsidRPr="00C32D73">
        <w:rPr>
          <w:rFonts w:ascii="Times New Roman" w:hAnsi="Times New Roman" w:cs="Times New Roman"/>
          <w:sz w:val="28"/>
          <w:szCs w:val="28"/>
        </w:rPr>
        <w:t>и (или) неполных сведений о доходах, расходах, об имуществе                                             и обязательствах имущественного характера, на себя и супруга, согласно которому протокол заседания комиссии рассмотрен, особого мнения                                         не выражено. 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</w:t>
      </w:r>
      <w:r w:rsidR="00545F1F">
        <w:rPr>
          <w:rFonts w:ascii="Times New Roman" w:hAnsi="Times New Roman" w:cs="Times New Roman"/>
          <w:sz w:val="28"/>
          <w:szCs w:val="28"/>
        </w:rPr>
        <w:t>н</w:t>
      </w:r>
      <w:r w:rsidRPr="00C32D73">
        <w:rPr>
          <w:rFonts w:ascii="Times New Roman" w:hAnsi="Times New Roman" w:cs="Times New Roman"/>
          <w:sz w:val="28"/>
          <w:szCs w:val="28"/>
        </w:rPr>
        <w:t xml:space="preserve">а </w:t>
      </w:r>
      <w:r w:rsidR="00545F1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замечания.</w:t>
      </w: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 раздела 3 Положения приняла к сведению решение Главы Куйбышевского внутригородского района городского округа Самара.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 дня</w:t>
      </w:r>
      <w:r w:rsidRPr="00C32D7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60642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32D73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</w:p>
    <w:p w:rsidR="00545F1F" w:rsidRPr="00C32D73" w:rsidRDefault="00545F1F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городского округа Самара по вопросу предоставления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консультантом</w:t>
      </w:r>
      <w:r w:rsidRPr="00C32D73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отдела, недостоверны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32D73">
        <w:rPr>
          <w:rFonts w:ascii="Times New Roman" w:hAnsi="Times New Roman" w:cs="Times New Roman"/>
          <w:sz w:val="28"/>
          <w:szCs w:val="28"/>
        </w:rPr>
        <w:t xml:space="preserve">и (или) неполных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C32D7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 себя, согласно которому протокол заседания комиссии рассмотрен, особого мнения                                         не выражено. 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</w:t>
      </w:r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545F1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замечания.</w:t>
      </w: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 раздела 3 Положения приняла к сведению решение Главы Куйбышевского внутригородского района городского округа Самара.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b/>
          <w:sz w:val="28"/>
          <w:szCs w:val="28"/>
        </w:rPr>
        <w:t>По пятому вопросу повестки дня</w:t>
      </w:r>
      <w:r w:rsidRPr="00C32D7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60642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32D73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</w:p>
    <w:p w:rsidR="00545F1F" w:rsidRPr="00C32D73" w:rsidRDefault="00545F1F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городского округа Самара по вопросу предоставления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D73">
        <w:rPr>
          <w:rFonts w:ascii="Times New Roman" w:hAnsi="Times New Roman" w:cs="Times New Roman"/>
          <w:sz w:val="28"/>
          <w:szCs w:val="28"/>
        </w:rPr>
        <w:t xml:space="preserve"> консультантом </w:t>
      </w:r>
      <w:r>
        <w:rPr>
          <w:rFonts w:ascii="Times New Roman" w:hAnsi="Times New Roman" w:cs="Times New Roman"/>
          <w:sz w:val="28"/>
          <w:szCs w:val="28"/>
        </w:rPr>
        <w:t xml:space="preserve">сектора экономического мониторинга и анализа </w:t>
      </w:r>
      <w:r w:rsidRPr="00C32D73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отдела, недостоверных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2D73">
        <w:rPr>
          <w:rFonts w:ascii="Times New Roman" w:hAnsi="Times New Roman" w:cs="Times New Roman"/>
          <w:sz w:val="28"/>
          <w:szCs w:val="28"/>
        </w:rPr>
        <w:t>и (или) неполных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545F1F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C32D7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на себя</w:t>
      </w:r>
      <w:r>
        <w:rPr>
          <w:rFonts w:ascii="Times New Roman" w:hAnsi="Times New Roman" w:cs="Times New Roman"/>
          <w:sz w:val="28"/>
          <w:szCs w:val="28"/>
        </w:rPr>
        <w:t xml:space="preserve"> и супруга</w:t>
      </w:r>
      <w:r w:rsidRPr="00C32D73">
        <w:rPr>
          <w:rFonts w:ascii="Times New Roman" w:hAnsi="Times New Roman" w:cs="Times New Roman"/>
          <w:sz w:val="28"/>
          <w:szCs w:val="28"/>
        </w:rPr>
        <w:t>, согласно которому протокол заседания комиссии ра</w:t>
      </w:r>
      <w:r w:rsidR="00545F1F">
        <w:rPr>
          <w:rFonts w:ascii="Times New Roman" w:hAnsi="Times New Roman" w:cs="Times New Roman"/>
          <w:sz w:val="28"/>
          <w:szCs w:val="28"/>
        </w:rPr>
        <w:t xml:space="preserve">ссмотрен, особого </w:t>
      </w:r>
      <w:proofErr w:type="gramStart"/>
      <w:r w:rsidR="00545F1F">
        <w:rPr>
          <w:rFonts w:ascii="Times New Roman" w:hAnsi="Times New Roman" w:cs="Times New Roman"/>
          <w:sz w:val="28"/>
          <w:szCs w:val="28"/>
        </w:rPr>
        <w:t xml:space="preserve">мнения  </w:t>
      </w:r>
      <w:r w:rsidRPr="00C32D7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32D73">
        <w:rPr>
          <w:rFonts w:ascii="Times New Roman" w:hAnsi="Times New Roman" w:cs="Times New Roman"/>
          <w:sz w:val="28"/>
          <w:szCs w:val="28"/>
        </w:rPr>
        <w:t xml:space="preserve"> выражено. </w:t>
      </w:r>
    </w:p>
    <w:p w:rsidR="00F6414A" w:rsidRPr="00C32D73" w:rsidRDefault="00F6414A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73"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 раздела 3 Положения приняла к сведению решение Главы Куйбышевского внутригородского района городского округа Самара.</w:t>
      </w:r>
    </w:p>
    <w:p w:rsidR="00C9445B" w:rsidRDefault="00C9445B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b/>
          <w:sz w:val="28"/>
          <w:szCs w:val="28"/>
        </w:rPr>
        <w:t>По шестому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члена комиссии, ру</w:t>
      </w:r>
      <w:r w:rsidR="009158D8">
        <w:rPr>
          <w:rFonts w:ascii="Times New Roman" w:hAnsi="Times New Roman" w:cs="Times New Roman"/>
          <w:sz w:val="28"/>
          <w:szCs w:val="28"/>
        </w:rPr>
        <w:t xml:space="preserve">ководителя правового управления (представителя профсоюзного комитета) 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Pr="00C9445B" w:rsidRDefault="00C9445B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В соответствии с п. 2.1 статьи</w:t>
      </w:r>
      <w:r>
        <w:rPr>
          <w:rFonts w:ascii="Times New Roman" w:hAnsi="Times New Roman" w:cs="Times New Roman"/>
          <w:sz w:val="28"/>
          <w:szCs w:val="28"/>
        </w:rPr>
        <w:t xml:space="preserve"> 6 Федерального закона                                                    от 25 декабря </w:t>
      </w:r>
      <w:r w:rsidRPr="00C9445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9445B">
        <w:rPr>
          <w:rFonts w:ascii="Times New Roman" w:hAnsi="Times New Roman" w:cs="Times New Roman"/>
          <w:sz w:val="28"/>
          <w:szCs w:val="28"/>
        </w:rPr>
        <w:t>№ 273-ФЗ «О противодействии коррупции» правовым управлением Администрации Куйбышевского внутри</w:t>
      </w:r>
      <w:r w:rsidR="00AC499D">
        <w:rPr>
          <w:rFonts w:ascii="Times New Roman" w:hAnsi="Times New Roman" w:cs="Times New Roman"/>
          <w:sz w:val="28"/>
          <w:szCs w:val="28"/>
        </w:rPr>
        <w:t>городского района ведё</w:t>
      </w:r>
      <w:r w:rsidRPr="00C9445B">
        <w:rPr>
          <w:rFonts w:ascii="Times New Roman" w:hAnsi="Times New Roman" w:cs="Times New Roman"/>
          <w:sz w:val="28"/>
          <w:szCs w:val="28"/>
        </w:rPr>
        <w:t xml:space="preserve">тся рассмотрение вопросов правоприменительной практики,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9445B">
        <w:rPr>
          <w:rFonts w:ascii="Times New Roman" w:hAnsi="Times New Roman" w:cs="Times New Roman"/>
          <w:sz w:val="28"/>
          <w:szCs w:val="28"/>
        </w:rPr>
        <w:t>по результатам вступи</w:t>
      </w:r>
      <w:r>
        <w:rPr>
          <w:rFonts w:ascii="Times New Roman" w:hAnsi="Times New Roman" w:cs="Times New Roman"/>
          <w:sz w:val="28"/>
          <w:szCs w:val="28"/>
        </w:rPr>
        <w:t xml:space="preserve">вших </w:t>
      </w:r>
      <w:r w:rsidRPr="00C9445B">
        <w:rPr>
          <w:rFonts w:ascii="Times New Roman" w:hAnsi="Times New Roman" w:cs="Times New Roman"/>
          <w:sz w:val="28"/>
          <w:szCs w:val="28"/>
        </w:rPr>
        <w:t xml:space="preserve">в законную силу решений судов, арбитражных </w:t>
      </w:r>
      <w:r w:rsidRPr="00C9445B">
        <w:rPr>
          <w:rFonts w:ascii="Times New Roman" w:hAnsi="Times New Roman" w:cs="Times New Roman"/>
          <w:sz w:val="28"/>
          <w:szCs w:val="28"/>
        </w:rPr>
        <w:lastRenderedPageBreak/>
        <w:t>судов о признании недействительными ненормативных правовых актов, незаконными реше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C9445B">
        <w:rPr>
          <w:rFonts w:ascii="Times New Roman" w:hAnsi="Times New Roman" w:cs="Times New Roman"/>
          <w:sz w:val="28"/>
          <w:szCs w:val="28"/>
        </w:rPr>
        <w:t xml:space="preserve">и действий (бездействия) указанных органов, организаций и их должностных лиц в целях выработки и принятия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445B">
        <w:rPr>
          <w:rFonts w:ascii="Times New Roman" w:hAnsi="Times New Roman" w:cs="Times New Roman"/>
          <w:sz w:val="28"/>
          <w:szCs w:val="28"/>
        </w:rPr>
        <w:t>по предупреждению и устранению причин выявленных нарушений.</w:t>
      </w:r>
    </w:p>
    <w:p w:rsidR="00C9445B" w:rsidRDefault="00C9445B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Правовым управлением на постоянной основе вносятся изменения                         в локальные нормативно-правовые акты, направленные на противодействие коррупции, а также в административные регламенты предоставления муниципальных услуг и осуществления муниципального контроля                                 на территории Куйбышевского района.</w:t>
      </w:r>
    </w:p>
    <w:p w:rsidR="00C9445B" w:rsidRDefault="00AC499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</w:t>
      </w:r>
      <w:r w:rsidR="005D29C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анализ судебной практики по вопросам привлечения государственных (муниципальных) служащих к дисциплинарной ответственности в виде увольнения в связи с утратой доверия за нарушения требований законодательства о противодействии коррупции:</w:t>
      </w:r>
    </w:p>
    <w:p w:rsidR="00F6414A" w:rsidRDefault="00AC499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служащим мер по предотвращению                                                                и (или) урегулированию конфликта интересов, стороной которого он явля</w:t>
      </w:r>
      <w:r w:rsidR="00F6414A">
        <w:rPr>
          <w:rFonts w:ascii="Times New Roman" w:hAnsi="Times New Roman" w:cs="Times New Roman"/>
          <w:sz w:val="28"/>
          <w:szCs w:val="28"/>
        </w:rPr>
        <w:t>ется;</w:t>
      </w:r>
    </w:p>
    <w:p w:rsidR="00AC499D" w:rsidRDefault="00F6414A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C499D">
        <w:rPr>
          <w:rFonts w:ascii="Times New Roman" w:hAnsi="Times New Roman" w:cs="Times New Roman"/>
          <w:sz w:val="28"/>
          <w:szCs w:val="28"/>
        </w:rPr>
        <w:t>еуведомление</w:t>
      </w:r>
      <w:proofErr w:type="spellEnd"/>
      <w:r w:rsidR="00AC499D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 о возможности возникновения или возникшем конфликте интересов;</w:t>
      </w:r>
    </w:p>
    <w:p w:rsidR="00AC499D" w:rsidRDefault="00AC499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служащим сведений о своих доходах,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расходах,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сведений.</w:t>
      </w:r>
    </w:p>
    <w:p w:rsidR="00C9445B" w:rsidRDefault="00C9445B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Default="00AC499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9D">
        <w:rPr>
          <w:rFonts w:ascii="Times New Roman" w:hAnsi="Times New Roman" w:cs="Times New Roman"/>
          <w:b/>
          <w:sz w:val="28"/>
          <w:szCs w:val="28"/>
        </w:rPr>
        <w:t>По седьмому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E7301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</w:p>
    <w:p w:rsidR="00C9445B" w:rsidRDefault="00C9445B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FCD" w:rsidRDefault="001C6FC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комиссией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           и урегулированию конфликта интересов проведено 3 (три) заседания                               с подве</w:t>
      </w:r>
      <w:r w:rsidR="009158D8">
        <w:rPr>
          <w:rFonts w:ascii="Times New Roman" w:hAnsi="Times New Roman" w:cs="Times New Roman"/>
          <w:sz w:val="28"/>
          <w:szCs w:val="28"/>
        </w:rPr>
        <w:t>дением итогов и обсуждением отчё</w:t>
      </w:r>
      <w:r>
        <w:rPr>
          <w:rFonts w:ascii="Times New Roman" w:hAnsi="Times New Roman" w:cs="Times New Roman"/>
          <w:sz w:val="28"/>
          <w:szCs w:val="28"/>
        </w:rPr>
        <w:t>тов ответственных лиц                                        в соответствии с утверждённым планом работы комиссии на 2022 год.</w:t>
      </w:r>
    </w:p>
    <w:p w:rsidR="001C6FCD" w:rsidRDefault="001C6FC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рассматривались вопросы в соответствии                        с Указ</w:t>
      </w:r>
      <w:r w:rsidR="00D7198C">
        <w:rPr>
          <w:rFonts w:ascii="Times New Roman" w:hAnsi="Times New Roman" w:cs="Times New Roman"/>
          <w:sz w:val="28"/>
          <w:szCs w:val="28"/>
        </w:rPr>
        <w:t>ом Президента РФ от 16 августа 2021 г. № 478 «О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ациональном плане противодействия коррупции на </w:t>
      </w:r>
      <w:r w:rsidR="00D7198C">
        <w:rPr>
          <w:rFonts w:ascii="Times New Roman" w:hAnsi="Times New Roman" w:cs="Times New Roman"/>
          <w:sz w:val="28"/>
          <w:szCs w:val="28"/>
        </w:rPr>
        <w:t>2021 - 2024</w:t>
      </w:r>
      <w:r>
        <w:rPr>
          <w:rFonts w:ascii="Times New Roman" w:hAnsi="Times New Roman" w:cs="Times New Roman"/>
          <w:sz w:val="28"/>
          <w:szCs w:val="28"/>
        </w:rPr>
        <w:t xml:space="preserve"> годы». Все запланированные вопросы рассмотрены.</w:t>
      </w:r>
    </w:p>
    <w:p w:rsidR="0052032D" w:rsidRDefault="001C6FC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158D8">
        <w:rPr>
          <w:rFonts w:ascii="Times New Roman" w:hAnsi="Times New Roman" w:cs="Times New Roman"/>
          <w:sz w:val="28"/>
          <w:szCs w:val="28"/>
        </w:rPr>
        <w:t xml:space="preserve"> заседаниях комиссии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5 фактов предоставления неполных и (или) недостоверных сведений о доходах, расходах, об имуществе и обязательствах имущественного характера, представленных муниципальными служащими Администрации. По результатам проведённой работы 4 муниципальных служащих привлечены к дисциплинарной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ответственности. </w:t>
      </w:r>
      <w:r w:rsidR="0052032D">
        <w:rPr>
          <w:rFonts w:ascii="Times New Roman" w:hAnsi="Times New Roman" w:cs="Times New Roman"/>
          <w:sz w:val="28"/>
          <w:szCs w:val="28"/>
        </w:rPr>
        <w:t>1 муниципального служащего в настоящее время привлечь             к дисциплинарной ответственности не представляется возможным в связи                       с нахождением в отпуске по беременности и родам.</w:t>
      </w:r>
    </w:p>
    <w:p w:rsidR="0052032D" w:rsidRDefault="0052032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признать работу комиссии по соблюдению требований                           к служебному поведению муниципальных служащих и урегулированию конфликта интересов в 2022 году удовлетворительной, утвердить План работы комиссии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на 2023 год. </w:t>
      </w:r>
    </w:p>
    <w:p w:rsidR="0052032D" w:rsidRDefault="0052032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D" w:rsidRDefault="0052032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решила информацию принять к сведению. Признать работу комиссии в 2022 году удовлетворительной. Утвердить План работы комиссии Администрации Куйбышевского внутригородского района городского округа Самара                             по соблюдению требований к служебному поведению муниципальных служащих и урегулированию конфликта интересов на 2023 год согласно Приложению к настоящему протоколу.</w:t>
      </w:r>
    </w:p>
    <w:p w:rsidR="0052032D" w:rsidRDefault="0052032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2D" w:rsidRDefault="0052032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2A59FD" w:rsidRPr="002A59FD" w:rsidRDefault="00062749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A59FD" w:rsidRPr="002A59FD">
        <w:rPr>
          <w:rFonts w:ascii="Times New Roman" w:hAnsi="Times New Roman" w:cs="Times New Roman"/>
          <w:sz w:val="28"/>
          <w:szCs w:val="28"/>
        </w:rPr>
        <w:t>нутригородского</w:t>
      </w:r>
      <w:proofErr w:type="gramEnd"/>
      <w:r w:rsidR="002A59FD" w:rsidRPr="002A59FD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   </w:t>
      </w:r>
      <w:r w:rsidR="001F09F0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2A59FD" w:rsidRPr="002A59FD">
        <w:rPr>
          <w:rFonts w:ascii="Times New Roman" w:hAnsi="Times New Roman" w:cs="Times New Roman"/>
          <w:sz w:val="28"/>
          <w:szCs w:val="28"/>
        </w:rPr>
        <w:t>П.А. Жданов</w:t>
      </w:r>
    </w:p>
    <w:p w:rsidR="002A59FD" w:rsidRPr="002A59FD" w:rsidRDefault="00E73013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 с</w:t>
      </w:r>
      <w:r w:rsidR="002A59FD" w:rsidRPr="002A59FD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A59FD" w:rsidRPr="002A59F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A59FD" w:rsidRPr="002A59FD" w:rsidRDefault="00E73013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и правового управления               </w:t>
      </w:r>
      <w:r w:rsidR="001F09F0">
        <w:rPr>
          <w:rFonts w:ascii="Times New Roman" w:hAnsi="Times New Roman" w:cs="Times New Roman"/>
          <w:sz w:val="28"/>
          <w:szCs w:val="28"/>
        </w:rPr>
        <w:t xml:space="preserve">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1F09F0">
        <w:rPr>
          <w:rFonts w:ascii="Times New Roman" w:hAnsi="Times New Roman" w:cs="Times New Roman"/>
          <w:sz w:val="28"/>
          <w:szCs w:val="28"/>
        </w:rPr>
        <w:t xml:space="preserve">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1F09F0">
        <w:rPr>
          <w:rFonts w:ascii="Times New Roman" w:hAnsi="Times New Roman" w:cs="Times New Roman"/>
          <w:sz w:val="28"/>
          <w:szCs w:val="28"/>
        </w:rPr>
        <w:t>подпись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  </w:t>
      </w:r>
      <w:r w:rsidR="001F09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3013">
        <w:rPr>
          <w:rFonts w:ascii="Times New Roman" w:hAnsi="Times New Roman" w:cs="Times New Roman"/>
          <w:sz w:val="28"/>
          <w:szCs w:val="28"/>
        </w:rPr>
        <w:t>С.А. Сутягина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FD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профсоюзного комитета)             </w:t>
      </w:r>
      <w:r w:rsidR="001F09F0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Pr="002A59FD">
        <w:rPr>
          <w:rFonts w:ascii="Times New Roman" w:hAnsi="Times New Roman" w:cs="Times New Roman"/>
          <w:sz w:val="28"/>
          <w:szCs w:val="28"/>
        </w:rPr>
        <w:t>Ю.Ю. Казакова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Консультант                              </w:t>
      </w:r>
      <w:r w:rsidR="001F09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1F09F0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 w:rsidRPr="002A59FD">
        <w:rPr>
          <w:rFonts w:ascii="Times New Roman" w:hAnsi="Times New Roman" w:cs="Times New Roman"/>
          <w:sz w:val="28"/>
          <w:szCs w:val="28"/>
        </w:rPr>
        <w:t>А.Р. Узаревич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Директор МБОУ «Школа № 129» </w:t>
      </w:r>
      <w:proofErr w:type="spellStart"/>
      <w:r w:rsidRPr="002A59F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A59FD">
        <w:rPr>
          <w:rFonts w:ascii="Times New Roman" w:hAnsi="Times New Roman" w:cs="Times New Roman"/>
          <w:sz w:val="28"/>
          <w:szCs w:val="28"/>
        </w:rPr>
        <w:t>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</w:t>
      </w:r>
      <w:r w:rsidR="001F09F0">
        <w:rPr>
          <w:rFonts w:ascii="Times New Roman" w:hAnsi="Times New Roman" w:cs="Times New Roman"/>
          <w:sz w:val="28"/>
          <w:szCs w:val="28"/>
        </w:rPr>
        <w:t xml:space="preserve">гласованию)      подпись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2A59FD">
        <w:rPr>
          <w:rFonts w:ascii="Times New Roman" w:hAnsi="Times New Roman" w:cs="Times New Roman"/>
          <w:sz w:val="28"/>
          <w:szCs w:val="28"/>
        </w:rPr>
        <w:t>Кукса</w:t>
      </w:r>
      <w:proofErr w:type="spellEnd"/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</w:t>
      </w:r>
      <w:proofErr w:type="spellStart"/>
      <w:r w:rsidRPr="002A59F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A59FD">
        <w:rPr>
          <w:rFonts w:ascii="Times New Roman" w:hAnsi="Times New Roman" w:cs="Times New Roman"/>
          <w:sz w:val="28"/>
          <w:szCs w:val="28"/>
        </w:rPr>
        <w:t xml:space="preserve">. Самара, депутат 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1F09F0">
        <w:rPr>
          <w:rFonts w:ascii="Times New Roman" w:hAnsi="Times New Roman" w:cs="Times New Roman"/>
          <w:sz w:val="28"/>
          <w:szCs w:val="28"/>
        </w:rPr>
        <w:t xml:space="preserve">уга Самара (по согласованию)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1F09F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2A59FD">
        <w:rPr>
          <w:rFonts w:ascii="Times New Roman" w:hAnsi="Times New Roman" w:cs="Times New Roman"/>
          <w:sz w:val="28"/>
          <w:szCs w:val="28"/>
        </w:rPr>
        <w:t>М.В. Романова</w:t>
      </w:r>
    </w:p>
    <w:p w:rsidR="002A59FD" w:rsidRPr="00D90432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9FD" w:rsidRPr="00D904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99" w:rsidRDefault="00922D99" w:rsidP="00062749">
      <w:pPr>
        <w:spacing w:after="0" w:line="240" w:lineRule="auto"/>
      </w:pPr>
      <w:r>
        <w:separator/>
      </w:r>
    </w:p>
  </w:endnote>
  <w:endnote w:type="continuationSeparator" w:id="0">
    <w:p w:rsidR="00922D99" w:rsidRDefault="00922D99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99" w:rsidRDefault="00922D99" w:rsidP="00062749">
      <w:pPr>
        <w:spacing w:after="0" w:line="240" w:lineRule="auto"/>
      </w:pPr>
      <w:r>
        <w:separator/>
      </w:r>
    </w:p>
  </w:footnote>
  <w:footnote w:type="continuationSeparator" w:id="0">
    <w:p w:rsidR="00922D99" w:rsidRDefault="00922D99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658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E73013" w:rsidRPr="00E73013" w:rsidRDefault="00E73013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E7301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E7301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E7301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545F1F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7</w:t>
        </w:r>
        <w:r w:rsidRPr="00E7301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082270"/>
    <w:rsid w:val="000E1D1E"/>
    <w:rsid w:val="001C6FCD"/>
    <w:rsid w:val="001E1F38"/>
    <w:rsid w:val="001F09F0"/>
    <w:rsid w:val="002A59FD"/>
    <w:rsid w:val="00340FB7"/>
    <w:rsid w:val="00364F73"/>
    <w:rsid w:val="003A42DA"/>
    <w:rsid w:val="003C3145"/>
    <w:rsid w:val="003D7DAA"/>
    <w:rsid w:val="00464C4B"/>
    <w:rsid w:val="00493109"/>
    <w:rsid w:val="00493EF5"/>
    <w:rsid w:val="004B5AB4"/>
    <w:rsid w:val="004D2264"/>
    <w:rsid w:val="0052032D"/>
    <w:rsid w:val="005303BE"/>
    <w:rsid w:val="005303CD"/>
    <w:rsid w:val="00545F1F"/>
    <w:rsid w:val="005607EE"/>
    <w:rsid w:val="005D29CE"/>
    <w:rsid w:val="006011E2"/>
    <w:rsid w:val="00606427"/>
    <w:rsid w:val="006B59DC"/>
    <w:rsid w:val="006B67BB"/>
    <w:rsid w:val="00742C1B"/>
    <w:rsid w:val="00754D70"/>
    <w:rsid w:val="007641EF"/>
    <w:rsid w:val="00793835"/>
    <w:rsid w:val="007A706D"/>
    <w:rsid w:val="00813578"/>
    <w:rsid w:val="0082463D"/>
    <w:rsid w:val="008B0878"/>
    <w:rsid w:val="008D2D3E"/>
    <w:rsid w:val="008D6361"/>
    <w:rsid w:val="009158D8"/>
    <w:rsid w:val="00922D99"/>
    <w:rsid w:val="009C070D"/>
    <w:rsid w:val="009E7337"/>
    <w:rsid w:val="009F7E1F"/>
    <w:rsid w:val="00AC499D"/>
    <w:rsid w:val="00B3622C"/>
    <w:rsid w:val="00B52A4C"/>
    <w:rsid w:val="00C32D73"/>
    <w:rsid w:val="00C57182"/>
    <w:rsid w:val="00C9445B"/>
    <w:rsid w:val="00D7198C"/>
    <w:rsid w:val="00D90432"/>
    <w:rsid w:val="00DF5B7B"/>
    <w:rsid w:val="00E21738"/>
    <w:rsid w:val="00E73013"/>
    <w:rsid w:val="00EA4D3F"/>
    <w:rsid w:val="00EB3F46"/>
    <w:rsid w:val="00F6414A"/>
    <w:rsid w:val="00FC7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C6FC-1322-4F0F-9C88-7C32CAAA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Сутягина Светлана Александровна</cp:lastModifiedBy>
  <cp:revision>4</cp:revision>
  <cp:lastPrinted>2022-12-20T10:45:00Z</cp:lastPrinted>
  <dcterms:created xsi:type="dcterms:W3CDTF">2022-12-20T10:51:00Z</dcterms:created>
  <dcterms:modified xsi:type="dcterms:W3CDTF">2022-12-23T05:16:00Z</dcterms:modified>
</cp:coreProperties>
</file>